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BD" w:rsidRPr="000138DC" w:rsidRDefault="005E60BD" w:rsidP="000138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8DC" w:rsidRDefault="000138DC" w:rsidP="000138DC">
      <w:pPr>
        <w:pStyle w:val="11"/>
        <w:tabs>
          <w:tab w:val="left" w:pos="58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0138DC" w:rsidRDefault="000138DC" w:rsidP="000138DC">
      <w:pPr>
        <w:pStyle w:val="11"/>
        <w:jc w:val="center"/>
        <w:rPr>
          <w:rFonts w:ascii="Arial" w:hAnsi="Arial" w:cs="Arial"/>
        </w:rPr>
      </w:pPr>
      <w:r>
        <w:rPr>
          <w:rFonts w:ascii="Arial" w:hAnsi="Arial" w:cs="Arial"/>
        </w:rPr>
        <w:t>ЩЕРБИНОВСКИЙ РАЙОН</w:t>
      </w:r>
    </w:p>
    <w:p w:rsidR="000138DC" w:rsidRDefault="000138DC" w:rsidP="000138DC">
      <w:pPr>
        <w:pStyle w:val="11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ШАБЕЛЬСКОГО СЕЛЬСКОГО ПОСЕЛЕНИЯ</w:t>
      </w:r>
    </w:p>
    <w:p w:rsidR="000138DC" w:rsidRDefault="000138DC" w:rsidP="000138DC">
      <w:pPr>
        <w:pStyle w:val="11"/>
        <w:tabs>
          <w:tab w:val="left" w:pos="56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ЩЕРБИНОВСКОГО РАЙОНА</w:t>
      </w:r>
    </w:p>
    <w:p w:rsidR="000138DC" w:rsidRDefault="000138DC" w:rsidP="000138DC">
      <w:pPr>
        <w:pStyle w:val="11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138DC" w:rsidRDefault="000138DC" w:rsidP="000138DC">
      <w:pPr>
        <w:pStyle w:val="11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138DC" w:rsidRDefault="000138DC" w:rsidP="000138DC">
      <w:pPr>
        <w:pStyle w:val="11"/>
        <w:tabs>
          <w:tab w:val="left" w:pos="37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138DC" w:rsidRDefault="00A255E4" w:rsidP="000138DC">
      <w:pPr>
        <w:pStyle w:val="11"/>
        <w:tabs>
          <w:tab w:val="left" w:pos="567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366B7C">
        <w:rPr>
          <w:rFonts w:ascii="Arial" w:hAnsi="Arial" w:cs="Arial"/>
        </w:rPr>
        <w:t xml:space="preserve"> </w:t>
      </w:r>
      <w:r w:rsidR="00BE4A21">
        <w:rPr>
          <w:rFonts w:ascii="Arial" w:hAnsi="Arial" w:cs="Arial"/>
        </w:rPr>
        <w:t>апреля</w:t>
      </w:r>
      <w:r w:rsidR="007A6886">
        <w:rPr>
          <w:rFonts w:ascii="Arial" w:hAnsi="Arial" w:cs="Arial"/>
        </w:rPr>
        <w:t xml:space="preserve"> 2017</w:t>
      </w:r>
      <w:r w:rsidR="000138DC">
        <w:rPr>
          <w:rFonts w:ascii="Arial" w:hAnsi="Arial" w:cs="Arial"/>
        </w:rPr>
        <w:t xml:space="preserve"> г</w:t>
      </w:r>
      <w:r w:rsidR="00520F88">
        <w:rPr>
          <w:rFonts w:ascii="Arial" w:hAnsi="Arial" w:cs="Arial"/>
        </w:rPr>
        <w:t xml:space="preserve">ода     </w:t>
      </w:r>
      <w:r w:rsidR="00BE4A21">
        <w:rPr>
          <w:rFonts w:ascii="Arial" w:hAnsi="Arial" w:cs="Arial"/>
        </w:rPr>
        <w:t>                           № 46</w:t>
      </w:r>
      <w:r w:rsidR="007A6886">
        <w:rPr>
          <w:rFonts w:ascii="Arial" w:hAnsi="Arial" w:cs="Arial"/>
        </w:rPr>
        <w:t xml:space="preserve">      </w:t>
      </w:r>
      <w:r w:rsidR="00366B7C">
        <w:rPr>
          <w:rFonts w:ascii="Arial" w:hAnsi="Arial" w:cs="Arial"/>
        </w:rPr>
        <w:t>  </w:t>
      </w:r>
      <w:r w:rsidR="000138DC">
        <w:rPr>
          <w:rFonts w:ascii="Arial" w:hAnsi="Arial" w:cs="Arial"/>
        </w:rPr>
        <w:t xml:space="preserve">       </w:t>
      </w:r>
      <w:r w:rsidR="00520F88">
        <w:rPr>
          <w:rFonts w:ascii="Arial" w:hAnsi="Arial" w:cs="Arial"/>
        </w:rPr>
        <w:t xml:space="preserve">  </w:t>
      </w:r>
      <w:r w:rsidR="000138DC">
        <w:rPr>
          <w:rFonts w:ascii="Arial" w:hAnsi="Arial" w:cs="Arial"/>
        </w:rPr>
        <w:t xml:space="preserve"> </w:t>
      </w:r>
      <w:r w:rsidR="00520F88">
        <w:rPr>
          <w:rFonts w:ascii="Arial" w:hAnsi="Arial" w:cs="Arial"/>
        </w:rPr>
        <w:t xml:space="preserve">    </w:t>
      </w:r>
      <w:r w:rsidR="000138DC">
        <w:rPr>
          <w:rFonts w:ascii="Arial" w:hAnsi="Arial" w:cs="Arial"/>
        </w:rPr>
        <w:t xml:space="preserve">    </w:t>
      </w:r>
      <w:r w:rsidR="00520F88">
        <w:rPr>
          <w:rFonts w:ascii="Arial" w:hAnsi="Arial" w:cs="Arial"/>
        </w:rPr>
        <w:t xml:space="preserve">  </w:t>
      </w:r>
      <w:r w:rsidR="000138DC">
        <w:rPr>
          <w:rFonts w:ascii="Arial" w:hAnsi="Arial" w:cs="Arial"/>
        </w:rPr>
        <w:t xml:space="preserve">                с. Шабельское</w:t>
      </w:r>
    </w:p>
    <w:p w:rsidR="00554C52" w:rsidRDefault="00554C52" w:rsidP="00554C52">
      <w:pPr>
        <w:shd w:val="clear" w:color="auto" w:fill="FFFFFF"/>
        <w:spacing w:after="0" w:line="240" w:lineRule="auto"/>
        <w:ind w:left="567" w:right="567"/>
        <w:jc w:val="center"/>
        <w:rPr>
          <w:rFonts w:ascii="Arial" w:hAnsi="Arial" w:cs="Arial"/>
          <w:b/>
          <w:bCs/>
          <w:sz w:val="28"/>
          <w:szCs w:val="28"/>
        </w:rPr>
      </w:pPr>
    </w:p>
    <w:p w:rsidR="00554C52" w:rsidRDefault="00554C52" w:rsidP="00554C52">
      <w:pPr>
        <w:shd w:val="clear" w:color="auto" w:fill="FFFFFF"/>
        <w:spacing w:after="0" w:line="240" w:lineRule="auto"/>
        <w:ind w:left="567" w:right="567"/>
        <w:jc w:val="center"/>
        <w:rPr>
          <w:rFonts w:ascii="Arial" w:hAnsi="Arial" w:cs="Arial"/>
          <w:b/>
          <w:sz w:val="32"/>
          <w:szCs w:val="32"/>
        </w:rPr>
      </w:pPr>
      <w:r w:rsidRPr="00554C52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Шабельского сельского поселения Щербиновского района </w:t>
      </w:r>
      <w:r w:rsidRPr="00554C52">
        <w:rPr>
          <w:rFonts w:ascii="Arial" w:hAnsi="Arial" w:cs="Arial"/>
          <w:b/>
          <w:sz w:val="32"/>
          <w:szCs w:val="32"/>
        </w:rPr>
        <w:t xml:space="preserve">от 10 февраля 2016 года </w:t>
      </w:r>
    </w:p>
    <w:p w:rsidR="00554C52" w:rsidRPr="00554C52" w:rsidRDefault="00554C52" w:rsidP="00554C52">
      <w:pPr>
        <w:shd w:val="clear" w:color="auto" w:fill="FFFFFF"/>
        <w:spacing w:after="0" w:line="240" w:lineRule="auto"/>
        <w:ind w:left="567" w:right="567"/>
        <w:jc w:val="center"/>
        <w:rPr>
          <w:rFonts w:ascii="Arial" w:hAnsi="Arial" w:cs="Arial"/>
          <w:b/>
          <w:sz w:val="32"/>
          <w:szCs w:val="32"/>
        </w:rPr>
      </w:pPr>
      <w:r w:rsidRPr="00554C52">
        <w:rPr>
          <w:rFonts w:ascii="Arial" w:hAnsi="Arial" w:cs="Arial"/>
          <w:b/>
          <w:sz w:val="32"/>
          <w:szCs w:val="32"/>
        </w:rPr>
        <w:t>№ 18 «</w:t>
      </w:r>
      <w:r w:rsidRPr="00554C52">
        <w:rPr>
          <w:rFonts w:ascii="Arial" w:hAnsi="Arial" w:cs="Arial"/>
          <w:b/>
          <w:bCs/>
          <w:sz w:val="32"/>
          <w:szCs w:val="32"/>
        </w:rPr>
        <w:t xml:space="preserve">Об утверждении Административного регламента </w:t>
      </w:r>
      <w:r w:rsidRPr="00554C52">
        <w:rPr>
          <w:rFonts w:ascii="Arial" w:hAnsi="Arial" w:cs="Arial"/>
          <w:b/>
          <w:sz w:val="32"/>
          <w:szCs w:val="32"/>
        </w:rPr>
        <w:t>предоставления администрацией Шабельского сельского поселения Щербиновского района муниципальной услуги «Выдача разрешения на использование земель или земельного участка, находящегося в государственной или муниципальной собственности без предоставления земельного участка и установления сервитута»</w:t>
      </w:r>
    </w:p>
    <w:p w:rsidR="00554C52" w:rsidRDefault="00554C52" w:rsidP="00554C52">
      <w:pPr>
        <w:pStyle w:val="11"/>
        <w:ind w:firstLine="567"/>
        <w:contextualSpacing/>
        <w:rPr>
          <w:rFonts w:ascii="Arial" w:hAnsi="Arial" w:cs="Arial"/>
          <w:color w:val="000000" w:themeColor="text1"/>
        </w:rPr>
      </w:pPr>
    </w:p>
    <w:p w:rsidR="00554C52" w:rsidRDefault="00554C52" w:rsidP="00554C52">
      <w:pPr>
        <w:pStyle w:val="11"/>
        <w:ind w:firstLine="567"/>
        <w:contextualSpacing/>
        <w:rPr>
          <w:rFonts w:ascii="Arial" w:hAnsi="Arial" w:cs="Arial"/>
          <w:color w:val="000000" w:themeColor="text1"/>
        </w:rPr>
      </w:pPr>
    </w:p>
    <w:p w:rsidR="00554C52" w:rsidRPr="00554C52" w:rsidRDefault="00554C52" w:rsidP="00554C52">
      <w:pPr>
        <w:pStyle w:val="11"/>
        <w:ind w:firstLine="567"/>
        <w:contextualSpacing/>
        <w:rPr>
          <w:rFonts w:ascii="Arial" w:hAnsi="Arial" w:cs="Arial"/>
          <w:color w:val="000000" w:themeColor="text1"/>
        </w:rPr>
      </w:pPr>
      <w:r w:rsidRPr="00554C52">
        <w:rPr>
          <w:rFonts w:ascii="Arial" w:hAnsi="Arial" w:cs="Arial"/>
          <w:color w:val="000000" w:themeColor="text1"/>
        </w:rPr>
        <w:t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 года № 210-ФЗ</w:t>
      </w:r>
      <w:r w:rsidR="002902EB" w:rsidRPr="00554C52">
        <w:rPr>
          <w:rFonts w:ascii="Arial" w:hAnsi="Arial" w:cs="Arial"/>
          <w:color w:val="000000" w:themeColor="text1"/>
        </w:rPr>
        <w:t xml:space="preserve"> </w:t>
      </w:r>
      <w:r w:rsidRPr="00554C52">
        <w:rPr>
          <w:rFonts w:ascii="Arial" w:hAnsi="Arial" w:cs="Arial"/>
          <w:color w:val="000000" w:themeColor="text1"/>
        </w:rPr>
        <w:t>«Об организации предоставления государств</w:t>
      </w:r>
      <w:r>
        <w:rPr>
          <w:rFonts w:ascii="Arial" w:hAnsi="Arial" w:cs="Arial"/>
          <w:color w:val="000000" w:themeColor="text1"/>
        </w:rPr>
        <w:t>енных и муниципальных услуг» постановля</w:t>
      </w:r>
      <w:r w:rsidRPr="00554C52">
        <w:rPr>
          <w:rFonts w:ascii="Arial" w:hAnsi="Arial" w:cs="Arial"/>
          <w:color w:val="000000" w:themeColor="text1"/>
        </w:rPr>
        <w:t>ю:</w:t>
      </w:r>
    </w:p>
    <w:p w:rsidR="00554C52" w:rsidRPr="00554C52" w:rsidRDefault="00554C52" w:rsidP="00554C52">
      <w:pPr>
        <w:pStyle w:val="21"/>
        <w:suppressAutoHyphens w:val="0"/>
        <w:spacing w:line="240" w:lineRule="auto"/>
        <w:ind w:firstLine="567"/>
        <w:contextualSpacing/>
        <w:rPr>
          <w:rFonts w:ascii="Arial" w:hAnsi="Arial" w:cs="Arial"/>
          <w:color w:val="000000" w:themeColor="text1"/>
        </w:rPr>
      </w:pPr>
      <w:r w:rsidRPr="00554C52">
        <w:rPr>
          <w:rFonts w:ascii="Arial" w:hAnsi="Arial" w:cs="Arial"/>
          <w:color w:val="000000" w:themeColor="text1"/>
        </w:rPr>
        <w:t xml:space="preserve">1. </w:t>
      </w:r>
      <w:proofErr w:type="gramStart"/>
      <w:r w:rsidRPr="00554C52">
        <w:rPr>
          <w:rFonts w:ascii="Arial" w:hAnsi="Arial" w:cs="Arial"/>
          <w:color w:val="000000" w:themeColor="text1"/>
        </w:rPr>
        <w:t>Внести в постановление администрации Шабельского сель</w:t>
      </w:r>
      <w:r w:rsidRPr="00554C52">
        <w:rPr>
          <w:rFonts w:ascii="Arial" w:hAnsi="Arial" w:cs="Arial"/>
          <w:color w:val="000000" w:themeColor="text1"/>
        </w:rPr>
        <w:softHyphen/>
        <w:t>ского поселения Щербиновского района от 10 февраля 201</w:t>
      </w:r>
      <w:r>
        <w:rPr>
          <w:rFonts w:ascii="Arial" w:hAnsi="Arial" w:cs="Arial"/>
          <w:color w:val="000000" w:themeColor="text1"/>
        </w:rPr>
        <w:t xml:space="preserve">6 года № 18 </w:t>
      </w:r>
      <w:r w:rsidRPr="00554C52">
        <w:rPr>
          <w:rFonts w:ascii="Arial" w:hAnsi="Arial" w:cs="Arial"/>
          <w:color w:val="000000" w:themeColor="text1"/>
        </w:rPr>
        <w:t xml:space="preserve">«Об утверждении Административного регламента предоставления администрацией Шабельского сельского поселения Щербиновского района муниципальной услуги «Выдача разрешения на использование земель или земельного участка, находящегося в государственной или муниципальной собственности без предоставления земельного участка и установления сервитута» следующие изменения: </w:t>
      </w:r>
      <w:proofErr w:type="gramEnd"/>
    </w:p>
    <w:p w:rsidR="00554C52" w:rsidRPr="00554C52" w:rsidRDefault="00554C52" w:rsidP="00554C52">
      <w:pPr>
        <w:pStyle w:val="11"/>
        <w:ind w:firstLine="567"/>
        <w:contextualSpacing/>
        <w:rPr>
          <w:rFonts w:ascii="Arial" w:hAnsi="Arial" w:cs="Arial"/>
          <w:bCs/>
          <w:color w:val="000000" w:themeColor="text1"/>
        </w:rPr>
      </w:pPr>
      <w:r w:rsidRPr="00554C52">
        <w:rPr>
          <w:rFonts w:ascii="Arial" w:hAnsi="Arial" w:cs="Arial"/>
          <w:color w:val="000000" w:themeColor="text1"/>
        </w:rPr>
        <w:t>1.1. Наименование постановления изложить в новой редакции: «Об утверждении Административного регламента предоставления администрацией Шабельского сельского поселения Щербиновского района муниципальной услуги «Выдача разрешения на использование земель или зем</w:t>
      </w:r>
      <w:r>
        <w:rPr>
          <w:rFonts w:ascii="Arial" w:hAnsi="Arial" w:cs="Arial"/>
          <w:color w:val="000000" w:themeColor="text1"/>
        </w:rPr>
        <w:t>ельного участка, находящегося в</w:t>
      </w:r>
      <w:r w:rsidRPr="00554C52">
        <w:rPr>
          <w:rFonts w:ascii="Arial" w:hAnsi="Arial" w:cs="Arial"/>
          <w:color w:val="000000" w:themeColor="text1"/>
        </w:rPr>
        <w:t xml:space="preserve"> муниципальной собственности без предоставления земельного участка и установления сервитута</w:t>
      </w:r>
      <w:r w:rsidRPr="00554C52">
        <w:rPr>
          <w:rFonts w:ascii="Arial" w:hAnsi="Arial" w:cs="Arial"/>
          <w:bCs/>
          <w:color w:val="000000" w:themeColor="text1"/>
        </w:rPr>
        <w:t>»;</w:t>
      </w:r>
    </w:p>
    <w:p w:rsidR="00554C52" w:rsidRPr="00554C52" w:rsidRDefault="00554C52" w:rsidP="00554C52">
      <w:pPr>
        <w:pStyle w:val="11"/>
        <w:ind w:firstLine="567"/>
        <w:contextualSpacing/>
        <w:rPr>
          <w:rFonts w:ascii="Arial" w:hAnsi="Arial" w:cs="Arial"/>
          <w:bCs/>
          <w:color w:val="000000" w:themeColor="text1"/>
        </w:rPr>
      </w:pPr>
      <w:r w:rsidRPr="00554C52">
        <w:rPr>
          <w:rFonts w:ascii="Arial" w:hAnsi="Arial" w:cs="Arial"/>
          <w:bCs/>
          <w:color w:val="000000" w:themeColor="text1"/>
        </w:rPr>
        <w:t>1.2. В тексте Административного регламента слова «</w:t>
      </w:r>
      <w:proofErr w:type="gramStart"/>
      <w:r w:rsidRPr="00554C52">
        <w:rPr>
          <w:rFonts w:ascii="Arial" w:hAnsi="Arial" w:cs="Arial"/>
          <w:bCs/>
          <w:color w:val="000000" w:themeColor="text1"/>
        </w:rPr>
        <w:t>государственной</w:t>
      </w:r>
      <w:proofErr w:type="gramEnd"/>
      <w:r w:rsidRPr="00554C52">
        <w:rPr>
          <w:rFonts w:ascii="Arial" w:hAnsi="Arial" w:cs="Arial"/>
          <w:bCs/>
          <w:color w:val="000000" w:themeColor="text1"/>
        </w:rPr>
        <w:t xml:space="preserve"> или» исключить;</w:t>
      </w:r>
    </w:p>
    <w:p w:rsidR="00554C52" w:rsidRPr="00554C52" w:rsidRDefault="00554C52" w:rsidP="00554C52">
      <w:pPr>
        <w:pStyle w:val="11"/>
        <w:ind w:firstLine="567"/>
        <w:contextualSpacing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1.3. В подпункте 1.1. раздела </w:t>
      </w:r>
      <w:r w:rsidRPr="00554C52">
        <w:rPr>
          <w:rFonts w:ascii="Arial" w:hAnsi="Arial" w:cs="Arial"/>
          <w:bCs/>
          <w:color w:val="000000" w:themeColor="text1"/>
          <w:lang w:val="en-US"/>
        </w:rPr>
        <w:t>I</w:t>
      </w:r>
      <w:r w:rsidRPr="00554C52">
        <w:rPr>
          <w:rFonts w:ascii="Arial" w:hAnsi="Arial" w:cs="Arial"/>
          <w:bCs/>
          <w:color w:val="000000" w:themeColor="text1"/>
        </w:rPr>
        <w:t xml:space="preserve"> Административного регламента абзац 2 исключить.</w:t>
      </w:r>
    </w:p>
    <w:p w:rsidR="00554C52" w:rsidRPr="00554C52" w:rsidRDefault="00554C52" w:rsidP="00554C52">
      <w:pPr>
        <w:spacing w:line="240" w:lineRule="auto"/>
        <w:ind w:right="-1" w:firstLine="567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4C52">
        <w:rPr>
          <w:rFonts w:ascii="Arial" w:hAnsi="Arial" w:cs="Arial"/>
          <w:bCs/>
          <w:color w:val="000000" w:themeColor="text1"/>
          <w:sz w:val="24"/>
          <w:szCs w:val="24"/>
        </w:rPr>
        <w:t>1.4. В разделе 2 Административного регламента подпункт 2.7. дополнить текстом следующего содержания:</w:t>
      </w:r>
    </w:p>
    <w:p w:rsidR="00554C52" w:rsidRDefault="00554C52" w:rsidP="00554C52">
      <w:pPr>
        <w:spacing w:line="240" w:lineRule="auto"/>
        <w:ind w:right="-1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54C52">
        <w:rPr>
          <w:rFonts w:ascii="Arial" w:hAnsi="Arial" w:cs="Arial"/>
          <w:color w:val="000000" w:themeColor="text1"/>
          <w:sz w:val="24"/>
          <w:szCs w:val="24"/>
        </w:rPr>
        <w:lastRenderedPageBreak/>
        <w:t>«</w:t>
      </w:r>
      <w:r w:rsidRPr="00554C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</w:t>
      </w:r>
      <w:r w:rsidRPr="00554C5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6" w:anchor="/document/12184522/entry/11" w:history="1">
        <w:r w:rsidRPr="00554C52">
          <w:rPr>
            <w:rStyle w:val="af0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статьи 11</w:t>
        </w:r>
      </w:hyperlink>
      <w:r w:rsidRPr="00554C5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554C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Федерального закона «Об электронной подписи», которые</w:t>
      </w:r>
      <w:proofErr w:type="gramEnd"/>
      <w:r w:rsidRPr="00554C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</w:t>
      </w:r>
      <w:hyperlink r:id="rId7" w:tgtFrame="_blank" w:history="1">
        <w:r w:rsidRPr="00554C52">
          <w:rPr>
            <w:rStyle w:val="af0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Единый портал</w:t>
        </w:r>
      </w:hyperlink>
      <w:r w:rsidRPr="00554C5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554C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</w:t>
      </w:r>
      <w:r w:rsidRPr="00554C52">
        <w:rPr>
          <w:rFonts w:ascii="Arial" w:hAnsi="Arial" w:cs="Arial"/>
          <w:color w:val="000000" w:themeColor="text1"/>
          <w:sz w:val="24"/>
          <w:szCs w:val="24"/>
        </w:rPr>
        <w:t xml:space="preserve">». </w:t>
      </w:r>
    </w:p>
    <w:p w:rsidR="00554C52" w:rsidRDefault="00554C52" w:rsidP="00554C52">
      <w:pPr>
        <w:spacing w:line="240" w:lineRule="auto"/>
        <w:ind w:right="-1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4C52">
        <w:rPr>
          <w:rFonts w:ascii="Arial" w:hAnsi="Arial" w:cs="Arial"/>
          <w:color w:val="000000" w:themeColor="text1"/>
          <w:sz w:val="24"/>
          <w:szCs w:val="24"/>
        </w:rPr>
        <w:t xml:space="preserve">2. Отделу по общим и юридическим вопросам (Минаева) </w:t>
      </w:r>
      <w:proofErr w:type="gramStart"/>
      <w:r w:rsidRPr="00554C52">
        <w:rPr>
          <w:rFonts w:ascii="Arial" w:hAnsi="Arial" w:cs="Arial"/>
          <w:color w:val="000000" w:themeColor="text1"/>
          <w:sz w:val="24"/>
          <w:szCs w:val="24"/>
        </w:rPr>
        <w:t>разместить</w:t>
      </w:r>
      <w:proofErr w:type="gramEnd"/>
      <w:r w:rsidRPr="00554C52">
        <w:rPr>
          <w:rFonts w:ascii="Arial" w:hAnsi="Arial" w:cs="Arial"/>
          <w:color w:val="000000" w:themeColor="text1"/>
          <w:sz w:val="24"/>
          <w:szCs w:val="24"/>
        </w:rPr>
        <w:t xml:space="preserve"> на</w:t>
      </w:r>
      <w:r w:rsidRPr="00554C52">
        <w:rPr>
          <w:rFonts w:ascii="Arial" w:hAnsi="Arial" w:cs="Arial"/>
          <w:color w:val="000000" w:themeColor="text1"/>
          <w:sz w:val="24"/>
          <w:szCs w:val="24"/>
        </w:rPr>
        <w:softHyphen/>
        <w:t>стоящее постановление на официальном сайте администрации Шабельского сельского поселения Щербиновского района.</w:t>
      </w:r>
    </w:p>
    <w:p w:rsidR="00554C52" w:rsidRDefault="00554C52" w:rsidP="00554C52">
      <w:pPr>
        <w:spacing w:line="240" w:lineRule="auto"/>
        <w:ind w:right="-1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4C52">
        <w:rPr>
          <w:rFonts w:ascii="Arial" w:hAnsi="Arial" w:cs="Arial"/>
          <w:color w:val="000000" w:themeColor="text1"/>
          <w:sz w:val="24"/>
          <w:szCs w:val="24"/>
        </w:rPr>
        <w:t>3. Опубликовать настоящее постановление в периодическом печатном из</w:t>
      </w:r>
      <w:r w:rsidRPr="00554C52">
        <w:rPr>
          <w:rFonts w:ascii="Arial" w:hAnsi="Arial" w:cs="Arial"/>
          <w:color w:val="000000" w:themeColor="text1"/>
          <w:sz w:val="24"/>
          <w:szCs w:val="24"/>
        </w:rPr>
        <w:softHyphen/>
        <w:t>дании «Информационный бюллетень администрации Шабельского сельского поселения Щербиновского района».</w:t>
      </w:r>
    </w:p>
    <w:p w:rsidR="00554C52" w:rsidRDefault="00554C52" w:rsidP="00554C52">
      <w:pPr>
        <w:spacing w:line="240" w:lineRule="auto"/>
        <w:ind w:right="-1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4C52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proofErr w:type="gramStart"/>
      <w:r w:rsidRPr="00554C52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554C52">
        <w:rPr>
          <w:rFonts w:ascii="Arial" w:hAnsi="Arial" w:cs="Arial"/>
          <w:color w:val="000000" w:themeColor="text1"/>
          <w:sz w:val="24"/>
          <w:szCs w:val="24"/>
        </w:rPr>
        <w:t xml:space="preserve"> выполнением настоящего постановления оставляю за со</w:t>
      </w:r>
      <w:r w:rsidRPr="00554C52">
        <w:rPr>
          <w:rFonts w:ascii="Arial" w:hAnsi="Arial" w:cs="Arial"/>
          <w:color w:val="000000" w:themeColor="text1"/>
          <w:sz w:val="24"/>
          <w:szCs w:val="24"/>
        </w:rPr>
        <w:softHyphen/>
        <w:t>бой.</w:t>
      </w:r>
    </w:p>
    <w:p w:rsidR="00554C52" w:rsidRDefault="00554C52" w:rsidP="00554C52">
      <w:pPr>
        <w:spacing w:line="240" w:lineRule="auto"/>
        <w:ind w:right="-1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4C52">
        <w:rPr>
          <w:rFonts w:ascii="Arial" w:hAnsi="Arial" w:cs="Arial"/>
          <w:color w:val="000000" w:themeColor="text1"/>
          <w:sz w:val="24"/>
          <w:szCs w:val="24"/>
        </w:rPr>
        <w:t>5. Постановление вступает в силу на следующий день после его офици</w:t>
      </w:r>
      <w:r w:rsidRPr="00554C52">
        <w:rPr>
          <w:rFonts w:ascii="Arial" w:hAnsi="Arial" w:cs="Arial"/>
          <w:color w:val="000000" w:themeColor="text1"/>
          <w:sz w:val="24"/>
          <w:szCs w:val="24"/>
        </w:rPr>
        <w:softHyphen/>
        <w:t>ального опубликования.</w:t>
      </w:r>
    </w:p>
    <w:p w:rsidR="00554C52" w:rsidRDefault="00554C52" w:rsidP="00554C52">
      <w:pPr>
        <w:spacing w:line="240" w:lineRule="auto"/>
        <w:ind w:right="-1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4C52" w:rsidRDefault="00554C52" w:rsidP="00554C52">
      <w:pPr>
        <w:spacing w:line="240" w:lineRule="auto"/>
        <w:ind w:right="-1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4C52" w:rsidRDefault="00554C52" w:rsidP="00554C52">
      <w:pPr>
        <w:spacing w:line="240" w:lineRule="auto"/>
        <w:ind w:right="-1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4C52" w:rsidRDefault="00554C52" w:rsidP="00554C52">
      <w:pPr>
        <w:spacing w:line="240" w:lineRule="auto"/>
        <w:ind w:right="-1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4C52">
        <w:rPr>
          <w:rFonts w:ascii="Arial" w:hAnsi="Arial" w:cs="Arial"/>
          <w:color w:val="000000" w:themeColor="text1"/>
          <w:sz w:val="24"/>
          <w:szCs w:val="24"/>
        </w:rPr>
        <w:t>Глава</w:t>
      </w:r>
    </w:p>
    <w:p w:rsidR="00554C52" w:rsidRDefault="00554C52" w:rsidP="00554C52">
      <w:pPr>
        <w:spacing w:line="240" w:lineRule="auto"/>
        <w:ind w:right="-1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4C52">
        <w:rPr>
          <w:rFonts w:ascii="Arial" w:hAnsi="Arial" w:cs="Arial"/>
          <w:color w:val="000000" w:themeColor="text1"/>
          <w:sz w:val="24"/>
          <w:szCs w:val="24"/>
        </w:rPr>
        <w:t>Шабельского сельского поселения</w:t>
      </w:r>
    </w:p>
    <w:p w:rsidR="00554C52" w:rsidRDefault="00554C52" w:rsidP="00554C52">
      <w:pPr>
        <w:spacing w:line="240" w:lineRule="auto"/>
        <w:ind w:right="-1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4C52">
        <w:rPr>
          <w:rFonts w:ascii="Arial" w:hAnsi="Arial" w:cs="Arial"/>
          <w:color w:val="000000" w:themeColor="text1"/>
          <w:sz w:val="24"/>
          <w:szCs w:val="24"/>
        </w:rPr>
        <w:t>Щербиновского поселения</w:t>
      </w:r>
    </w:p>
    <w:p w:rsidR="00554C52" w:rsidRPr="00554C52" w:rsidRDefault="00554C52" w:rsidP="00554C52">
      <w:pPr>
        <w:spacing w:line="240" w:lineRule="auto"/>
        <w:ind w:right="-1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4C52">
        <w:rPr>
          <w:rFonts w:ascii="Arial" w:hAnsi="Arial" w:cs="Arial"/>
          <w:color w:val="000000" w:themeColor="text1"/>
          <w:sz w:val="24"/>
          <w:szCs w:val="24"/>
        </w:rPr>
        <w:t xml:space="preserve">З.Н. </w:t>
      </w:r>
      <w:proofErr w:type="spellStart"/>
      <w:r w:rsidRPr="00554C52">
        <w:rPr>
          <w:rFonts w:ascii="Arial" w:hAnsi="Arial" w:cs="Arial"/>
          <w:color w:val="000000" w:themeColor="text1"/>
          <w:sz w:val="24"/>
          <w:szCs w:val="24"/>
        </w:rPr>
        <w:t>Бутко</w:t>
      </w:r>
      <w:proofErr w:type="spellEnd"/>
      <w:r w:rsidRPr="00554C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554C52" w:rsidRPr="00554C52" w:rsidSect="001448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D06A1"/>
    <w:multiLevelType w:val="hybridMultilevel"/>
    <w:tmpl w:val="E8DE1710"/>
    <w:lvl w:ilvl="0" w:tplc="D1FC6E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D470FE"/>
    <w:multiLevelType w:val="multilevel"/>
    <w:tmpl w:val="02BAE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135DFE"/>
    <w:multiLevelType w:val="hybridMultilevel"/>
    <w:tmpl w:val="7C483C4A"/>
    <w:lvl w:ilvl="0" w:tplc="7E946B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0E4E28"/>
    <w:multiLevelType w:val="hybridMultilevel"/>
    <w:tmpl w:val="A344110E"/>
    <w:lvl w:ilvl="0" w:tplc="DF381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CE5FA7"/>
    <w:multiLevelType w:val="hybridMultilevel"/>
    <w:tmpl w:val="8D0A5FA4"/>
    <w:lvl w:ilvl="0" w:tplc="964C8A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D24509"/>
    <w:multiLevelType w:val="hybridMultilevel"/>
    <w:tmpl w:val="A8C05ED4"/>
    <w:lvl w:ilvl="0" w:tplc="7AEACD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4A59AE"/>
    <w:multiLevelType w:val="hybridMultilevel"/>
    <w:tmpl w:val="3DDC6F02"/>
    <w:lvl w:ilvl="0" w:tplc="AA1216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E6F4EC7"/>
    <w:multiLevelType w:val="hybridMultilevel"/>
    <w:tmpl w:val="CA469B08"/>
    <w:lvl w:ilvl="0" w:tplc="B61833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89602E"/>
    <w:multiLevelType w:val="hybridMultilevel"/>
    <w:tmpl w:val="2668EC54"/>
    <w:lvl w:ilvl="0" w:tplc="EED022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E3431F"/>
    <w:multiLevelType w:val="hybridMultilevel"/>
    <w:tmpl w:val="97B8E582"/>
    <w:lvl w:ilvl="0" w:tplc="E81C3B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A42AFB"/>
    <w:multiLevelType w:val="hybridMultilevel"/>
    <w:tmpl w:val="70422E0E"/>
    <w:lvl w:ilvl="0" w:tplc="C6DC73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138DC"/>
    <w:rsid w:val="00006152"/>
    <w:rsid w:val="000138DC"/>
    <w:rsid w:val="00043EBD"/>
    <w:rsid w:val="000529D5"/>
    <w:rsid w:val="000A69B8"/>
    <w:rsid w:val="001448CA"/>
    <w:rsid w:val="00230742"/>
    <w:rsid w:val="00272C3E"/>
    <w:rsid w:val="002902EB"/>
    <w:rsid w:val="002B006B"/>
    <w:rsid w:val="00366B7C"/>
    <w:rsid w:val="003A412C"/>
    <w:rsid w:val="00520F88"/>
    <w:rsid w:val="00554C52"/>
    <w:rsid w:val="005E60BD"/>
    <w:rsid w:val="0066733B"/>
    <w:rsid w:val="0067673B"/>
    <w:rsid w:val="007A6886"/>
    <w:rsid w:val="00813E0D"/>
    <w:rsid w:val="00874968"/>
    <w:rsid w:val="008B5B49"/>
    <w:rsid w:val="009F6AD0"/>
    <w:rsid w:val="00A255E4"/>
    <w:rsid w:val="00AA34A0"/>
    <w:rsid w:val="00AC2CB0"/>
    <w:rsid w:val="00BE4A21"/>
    <w:rsid w:val="00C03484"/>
    <w:rsid w:val="00C2504B"/>
    <w:rsid w:val="00CF5ABB"/>
    <w:rsid w:val="00E86E0F"/>
    <w:rsid w:val="00EB0803"/>
    <w:rsid w:val="00EF285F"/>
    <w:rsid w:val="00EF7C5E"/>
    <w:rsid w:val="00F2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C"/>
  </w:style>
  <w:style w:type="paragraph" w:styleId="1">
    <w:name w:val="heading 1"/>
    <w:basedOn w:val="a"/>
    <w:next w:val="a"/>
    <w:link w:val="10"/>
    <w:uiPriority w:val="99"/>
    <w:qFormat/>
    <w:rsid w:val="000138DC"/>
    <w:pPr>
      <w:keepNext/>
      <w:numPr>
        <w:numId w:val="1"/>
      </w:numPr>
      <w:suppressAutoHyphens/>
      <w:spacing w:after="0" w:line="348" w:lineRule="auto"/>
      <w:jc w:val="both"/>
      <w:outlineLvl w:val="0"/>
    </w:pPr>
    <w:rPr>
      <w:rFonts w:ascii="Times New Roman" w:eastAsia="Andale Sans UI" w:hAnsi="Times New Roman" w:cs="Times New Roman"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0138DC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138DC"/>
    <w:rPr>
      <w:rFonts w:ascii="Times New Roman" w:eastAsia="Andale Sans UI" w:hAnsi="Times New Roman" w:cs="Times New Roman"/>
      <w:kern w:val="1"/>
      <w:sz w:val="28"/>
      <w:szCs w:val="28"/>
    </w:rPr>
  </w:style>
  <w:style w:type="character" w:customStyle="1" w:styleId="a3">
    <w:name w:val="Цветовое выделение"/>
    <w:uiPriority w:val="99"/>
    <w:rsid w:val="000138DC"/>
    <w:rPr>
      <w:b/>
      <w:bCs/>
      <w:color w:val="000080"/>
    </w:rPr>
  </w:style>
  <w:style w:type="paragraph" w:customStyle="1" w:styleId="ConsPlusNormal">
    <w:name w:val="ConsPlusNormal"/>
    <w:link w:val="ConsPlusNormal0"/>
    <w:rsid w:val="000138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0138DC"/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No Spacing"/>
    <w:uiPriority w:val="1"/>
    <w:qFormat/>
    <w:rsid w:val="000138DC"/>
    <w:pPr>
      <w:spacing w:after="0" w:line="240" w:lineRule="auto"/>
      <w:ind w:firstLine="851"/>
      <w:jc w:val="center"/>
    </w:pPr>
    <w:rPr>
      <w:rFonts w:ascii="Calibri" w:eastAsia="Times New Roman" w:hAnsi="Calibri" w:cs="Times New Roman"/>
    </w:rPr>
  </w:style>
  <w:style w:type="paragraph" w:customStyle="1" w:styleId="a5">
    <w:name w:val="Прижатый влево"/>
    <w:basedOn w:val="a"/>
    <w:next w:val="a"/>
    <w:uiPriority w:val="99"/>
    <w:rsid w:val="00013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0138DC"/>
    <w:rPr>
      <w:b/>
      <w:bCs/>
      <w:color w:val="106BBE"/>
    </w:rPr>
  </w:style>
  <w:style w:type="paragraph" w:styleId="a7">
    <w:name w:val="List Paragraph"/>
    <w:basedOn w:val="a"/>
    <w:uiPriority w:val="34"/>
    <w:qFormat/>
    <w:rsid w:val="000138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138DC"/>
    <w:pPr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zh-CN"/>
    </w:rPr>
  </w:style>
  <w:style w:type="paragraph" w:styleId="a9">
    <w:name w:val="Normal (Web)"/>
    <w:basedOn w:val="a"/>
    <w:link w:val="aa"/>
    <w:rsid w:val="000138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бычный (веб) Знак"/>
    <w:link w:val="a9"/>
    <w:locked/>
    <w:rsid w:val="000138DC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Plain Text"/>
    <w:basedOn w:val="a"/>
    <w:link w:val="ac"/>
    <w:rsid w:val="000138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0138DC"/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Без интервала1"/>
    <w:uiPriority w:val="99"/>
    <w:qFormat/>
    <w:rsid w:val="000138DC"/>
    <w:pPr>
      <w:widowControl w:val="0"/>
      <w:suppressAutoHyphens/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d">
    <w:name w:val="А.Заголовок"/>
    <w:basedOn w:val="a"/>
    <w:rsid w:val="000138DC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rsid w:val="00520F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20F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Hyperlink"/>
    <w:uiPriority w:val="99"/>
    <w:semiHidden/>
    <w:unhideWhenUsed/>
    <w:rsid w:val="00554C5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554C52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54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eta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F8165-81D7-46A6-99D5-5354598E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17</cp:revision>
  <dcterms:created xsi:type="dcterms:W3CDTF">2016-02-26T08:25:00Z</dcterms:created>
  <dcterms:modified xsi:type="dcterms:W3CDTF">2017-04-19T08:12:00Z</dcterms:modified>
</cp:coreProperties>
</file>